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65F5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附件3</w:t>
      </w:r>
    </w:p>
    <w:p w14:paraId="60637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29822C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国家教育行政部门最新版高等教育学科</w:t>
      </w:r>
    </w:p>
    <w:p w14:paraId="31A927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专业目录网址链接</w:t>
      </w:r>
    </w:p>
    <w:p w14:paraId="6AB6ED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76B21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、本科</w:t>
      </w:r>
    </w:p>
    <w:p w14:paraId="452115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1.教育部关于印发《普通高等学校本科专业目录（2012年）》《普通高等学校本科专业设置管理规定》等文件的通知</w:t>
      </w:r>
    </w:p>
    <w:p w14:paraId="233D93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网址：</w:t>
      </w:r>
    </w:p>
    <w:p w14:paraId="62491E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http://www.moe.gov.cn/srcsite/A08/moe_1034/s3882/201209/t20120918_143152.html</w:t>
      </w:r>
    </w:p>
    <w:p w14:paraId="770A67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2.教育部关于公布2019年度普通高等学校本科专业备案和审批结果的通知</w:t>
      </w:r>
    </w:p>
    <w:p w14:paraId="6A0562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网址：</w:t>
      </w:r>
    </w:p>
    <w:p w14:paraId="534E6A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http://www.moe.gov.cn/srcsite/A08/moe_1034/s4930/202003/t20200303_426853.html</w:t>
      </w:r>
    </w:p>
    <w:p w14:paraId="76F52D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3.教育部关于公布2020年度普通高等学校本科专业备案和审批结果的通知</w:t>
      </w:r>
    </w:p>
    <w:p w14:paraId="040405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网址：</w:t>
      </w:r>
    </w:p>
    <w:p w14:paraId="3E287E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instrText xml:space="preserve"> HYPERLINK "http://www.moe.gov.cn/srcsite/A08/moe_1034/s4930/202103/t20210301_516076.html" </w:instrTex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fldChar w:fldCharType="separate"/>
      </w:r>
      <w:r>
        <w:rPr>
          <w:rStyle w:val="9"/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http://www.moe.gov.cn/srcsite/A08/moe_1034/s4930/202103/t20210301_516076.html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fldChar w:fldCharType="end"/>
      </w:r>
    </w:p>
    <w:p w14:paraId="0F8630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教育部关于印发《职业教育专业目录（2021年）》的通知</w:t>
      </w:r>
    </w:p>
    <w:p w14:paraId="1AB66A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网址：</w:t>
      </w:r>
    </w:p>
    <w:p w14:paraId="2A5F78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instrText xml:space="preserve"> HYPERLINK "http://www.moe.gov.cn/srcsite/A07/moe_953/202103/t20210319_521135.html" </w:instrTex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fldChar w:fldCharType="separate"/>
      </w:r>
      <w:r>
        <w:rPr>
          <w:rStyle w:val="9"/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http://www.moe.gov.cn/srcsite/A07/moe_953/202103/t20210319_521135.html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fldChar w:fldCharType="end"/>
      </w:r>
    </w:p>
    <w:p w14:paraId="7A0FF6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教育部关于公布202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" w:eastAsia="zh-CN"/>
        </w:rPr>
        <w:t>4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年度普通高等学校本科专业备案和审批结果的通知</w:t>
      </w:r>
    </w:p>
    <w:p w14:paraId="755977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网址：</w:t>
      </w:r>
    </w:p>
    <w:p w14:paraId="70D0D5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instrText xml:space="preserve"> HYPERLINK "http://www.moe.gov.cn/srcsite/A08/moe_1034/s4930/202304/t20230419_1056224.html" </w:instrTex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http://www.moe.gov.cn/srcsite/A08/moe_1034/s4930/202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" w:eastAsia="zh-CN"/>
        </w:rPr>
        <w:t>5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" w:eastAsia="zh-CN"/>
        </w:rPr>
        <w:t>4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/t202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" w:eastAsia="zh-CN"/>
        </w:rPr>
        <w:t>50422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_1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" w:eastAsia="zh-CN"/>
        </w:rPr>
        <w:t>88239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.html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fldChar w:fldCharType="end"/>
      </w:r>
    </w:p>
    <w:p w14:paraId="7DC53E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FF"/>
          <w:sz w:val="32"/>
          <w:szCs w:val="32"/>
          <w:u w:val="none"/>
          <w:lang w:val="en-US" w:eastAsia="zh-CN"/>
        </w:rPr>
      </w:pPr>
    </w:p>
    <w:p w14:paraId="3B521A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vanish/>
          <w:sz w:val="32"/>
          <w:szCs w:val="32"/>
        </w:rPr>
      </w:pPr>
    </w:p>
    <w:p w14:paraId="574F2EC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、研究生</w:t>
      </w:r>
    </w:p>
    <w:p w14:paraId="6C592F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1.《授予博士、硕士学位和培养研究生的学科、专业目录》(1997年颁布)</w:t>
      </w:r>
    </w:p>
    <w:p w14:paraId="1F92E5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网址：</w:t>
      </w:r>
    </w:p>
    <w:p w14:paraId="48DAAF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http://www.moe.gov.cn/srcsite/A22/moe_833/200512/t20051223_88437.html</w:t>
      </w:r>
    </w:p>
    <w:p w14:paraId="1374BB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2.关于印发《学位授予和人才培养学科目录（2011年）》的通知</w:t>
      </w:r>
    </w:p>
    <w:p w14:paraId="6F9CC2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网址：</w:t>
      </w:r>
    </w:p>
    <w:p w14:paraId="62E2CA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http://www.moe.gov.cn/srcsite/A22/moe_833/201103/t20110308_116439.html</w:t>
      </w:r>
    </w:p>
    <w:p w14:paraId="13617F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3.国务院学位委员会 教育部关于增设网络空间安全一级学科的通知</w:t>
      </w:r>
    </w:p>
    <w:p w14:paraId="33B483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网址：</w:t>
      </w:r>
    </w:p>
    <w:p w14:paraId="0D1F0C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t>http://www.moe.gov.cn/s78/A22/tongzhi/201511/t20151127_221423.html</w:t>
      </w:r>
    </w:p>
    <w:p w14:paraId="7FCCFD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4.学位授予和人才培养学科目录（2018年4月更新）</w:t>
      </w:r>
    </w:p>
    <w:p w14:paraId="2D75B8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网址：</w:t>
      </w:r>
    </w:p>
    <w:p w14:paraId="3F115C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instrText xml:space="preserve"> HYPERLINK "http://www.moe.gov.cn/jyb_sjzl/ziliao/A22/201804/t20180419_333655.html" </w:instrTex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t>http://www.moe.gov.cn/jyb_sjzl/ziliao/A22/201804/t20180419_333655.html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fldChar w:fldCharType="end"/>
      </w:r>
    </w:p>
    <w:p w14:paraId="2372DF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t>5.国务院学位委员会 教育部关于设置“交叉学科”门</w:t>
      </w:r>
      <w:r>
        <w:rPr>
          <w:rFonts w:hint="default" w:ascii="Times New Roman" w:hAnsi="Times New Roman" w:eastAsia="仿宋_GB2312" w:cs="Times New Roman"/>
          <w:b w:val="0"/>
          <w:bCs w:val="0"/>
          <w:spacing w:val="-6"/>
          <w:sz w:val="32"/>
          <w:szCs w:val="32"/>
          <w:u w:val="none"/>
          <w:lang w:val="en-US" w:eastAsia="zh-CN"/>
        </w:rPr>
        <w:t>类、“集成电路科学与工程”和“国家安全学”一级学科的通知</w:t>
      </w:r>
    </w:p>
    <w:p w14:paraId="747130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t>网址：</w:t>
      </w:r>
    </w:p>
    <w:p w14:paraId="3D6415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instrText xml:space="preserve"> HYPERLINK "http://www.moe.gov.cn/srcsite/A22/yjss_xwgl/xwgl_xwsy/202101/t20210113_509633.html" </w:instrTex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t>http://www.moe.gov.cn/srcsite/A22/yjss_xwgl/xwgl_xwsy/202101/t20210113_509633.html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fldChar w:fldCharType="end"/>
      </w:r>
    </w:p>
    <w:p w14:paraId="4C725B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t>6.研究生教育学科专业目录（2022年）</w:t>
      </w:r>
    </w:p>
    <w:p w14:paraId="3E178D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t>网址：</w:t>
      </w:r>
    </w:p>
    <w:p w14:paraId="4B73B3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t>http://www.moe.gov.cn/srcsite/A22/moe_833/202209/W020220914572994461110.pdf</w:t>
      </w:r>
    </w:p>
    <w:p w14:paraId="2F5FE9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7.研究生招生学科专业代码册（2024年9月）</w:t>
      </w:r>
    </w:p>
    <w:p w14:paraId="34342C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pict>
          <v:shape id="_x0000_s1026" o:spid="_x0000_s1026" o:spt="75" type="#_x0000_t75" style="position:absolute;left:0pt;margin-left:17.95pt;margin-top:14.05pt;height:42.75pt;width:139.5pt;mso-wrap-distance-bottom:0pt;mso-wrap-distance-top:0pt;z-index:251659264;mso-width-relative:page;mso-height-relative:page;" o:ole="t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  <w10:wrap type="topAndBottom"/>
          </v:shape>
          <o:OLEObject Type="Embed" ProgID="Package" ShapeID="_x0000_s1026" DrawAspect="Content" ObjectID="_1468075725" r:id="rId5">
            <o:LockedField>false</o:LockedField>
          </o:OLEObject>
        </w:pic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（双击打开）</w:t>
      </w:r>
    </w:p>
    <w:p w14:paraId="5B3D03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</w:p>
    <w:p w14:paraId="513C67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p w14:paraId="2A5896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、补充</w:t>
      </w:r>
    </w:p>
    <w:p w14:paraId="757C9D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1.教育部关于印发《高等学历继续教育专业设置管理办法》的通知</w:t>
      </w:r>
    </w:p>
    <w:p w14:paraId="534D0E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网址：</w:t>
      </w:r>
    </w:p>
    <w:p w14:paraId="52C2AD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instrText xml:space="preserve"> HYPERLINK "http://www.moe.gov.cn/srcsite/A07/moe_743/201612/t20161202_290707.html" </w:instrTex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http://www.moe.gov.cn/srcsite/A07/moe_743/201612/t20161202_290707.html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fldChar w:fldCharType="end"/>
      </w:r>
    </w:p>
    <w:p w14:paraId="49AEEB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531" w:bottom="1984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42718BF-A7B2-491F-90CE-74A3228FA0C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464E71F7-E0E1-4C9D-A6D0-E10D639A042E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072EAD83-213F-495C-911C-FF48FF39C59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00584D3C-6AA7-4F88-9F3D-C8659015F29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F654A0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65E482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65E482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772D56"/>
    <w:rsid w:val="09C47684"/>
    <w:rsid w:val="0F026AA1"/>
    <w:rsid w:val="102F518A"/>
    <w:rsid w:val="16FA2753"/>
    <w:rsid w:val="1B697EA8"/>
    <w:rsid w:val="1B8A054A"/>
    <w:rsid w:val="1F541854"/>
    <w:rsid w:val="1FF266BE"/>
    <w:rsid w:val="229121BE"/>
    <w:rsid w:val="24576117"/>
    <w:rsid w:val="24C85C3F"/>
    <w:rsid w:val="287A0504"/>
    <w:rsid w:val="29586E78"/>
    <w:rsid w:val="2A510485"/>
    <w:rsid w:val="2BBF8204"/>
    <w:rsid w:val="2C8F5C76"/>
    <w:rsid w:val="2F7D543B"/>
    <w:rsid w:val="3212499D"/>
    <w:rsid w:val="33FF1ADC"/>
    <w:rsid w:val="37D73D98"/>
    <w:rsid w:val="38BD5663"/>
    <w:rsid w:val="39CD1EB9"/>
    <w:rsid w:val="3B765F9D"/>
    <w:rsid w:val="3BCF5CEE"/>
    <w:rsid w:val="3F7A5513"/>
    <w:rsid w:val="419B050B"/>
    <w:rsid w:val="43EF2D90"/>
    <w:rsid w:val="4610270C"/>
    <w:rsid w:val="46D46EAE"/>
    <w:rsid w:val="478155ED"/>
    <w:rsid w:val="4F443F90"/>
    <w:rsid w:val="514B5D90"/>
    <w:rsid w:val="52DB2E5E"/>
    <w:rsid w:val="57DC32A7"/>
    <w:rsid w:val="581F12B9"/>
    <w:rsid w:val="5B686CE2"/>
    <w:rsid w:val="5C127A5F"/>
    <w:rsid w:val="5C4F0418"/>
    <w:rsid w:val="5E3774A1"/>
    <w:rsid w:val="5F276791"/>
    <w:rsid w:val="5FDAA5B5"/>
    <w:rsid w:val="604638E0"/>
    <w:rsid w:val="60B424AD"/>
    <w:rsid w:val="61BC3CA7"/>
    <w:rsid w:val="62AD7C47"/>
    <w:rsid w:val="65F853C2"/>
    <w:rsid w:val="67CD7572"/>
    <w:rsid w:val="6BDD334B"/>
    <w:rsid w:val="6BFEEB64"/>
    <w:rsid w:val="6C1F1AB4"/>
    <w:rsid w:val="6E9F2B3A"/>
    <w:rsid w:val="70E77AE2"/>
    <w:rsid w:val="70FC4273"/>
    <w:rsid w:val="72F1592E"/>
    <w:rsid w:val="73567B04"/>
    <w:rsid w:val="780C2A62"/>
    <w:rsid w:val="783C764B"/>
    <w:rsid w:val="7B4C5DF7"/>
    <w:rsid w:val="7C06448A"/>
    <w:rsid w:val="7ED47F4A"/>
    <w:rsid w:val="CBBD694A"/>
    <w:rsid w:val="D7FF6F09"/>
    <w:rsid w:val="DED794B9"/>
    <w:rsid w:val="FFEE42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FollowedHyperlink"/>
    <w:basedOn w:val="7"/>
    <w:qFormat/>
    <w:uiPriority w:val="0"/>
    <w:rPr>
      <w:color w:val="6F6F6F"/>
      <w:u w:val="none"/>
    </w:rPr>
  </w:style>
  <w:style w:type="character" w:styleId="9">
    <w:name w:val="Hyperlink"/>
    <w:basedOn w:val="7"/>
    <w:qFormat/>
    <w:uiPriority w:val="0"/>
    <w:rPr>
      <w:color w:val="6F6F6F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487</Words>
  <Characters>1400</Characters>
  <Lines>0</Lines>
  <Paragraphs>0</Paragraphs>
  <TotalTime>2</TotalTime>
  <ScaleCrop>false</ScaleCrop>
  <LinksUpToDate>false</LinksUpToDate>
  <CharactersWithSpaces>1402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2014-10-31T12:08:00Z</dcterms:created>
  <dc:creator>Administrator</dc:creator>
  <cp:lastModifiedBy>Nye </cp:lastModifiedBy>
  <cp:lastPrinted>2022-03-30T04:07:00Z</cp:lastPrinted>
  <dcterms:modified xsi:type="dcterms:W3CDTF">2026-09-18T08:38:59Z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69374B963F5240A4A1CAF6DFFAFF9462_13</vt:lpwstr>
  </property>
  <property fmtid="{D5CDD505-2E9C-101B-9397-08002B2CF9AE}" pid="4" name="KSOTemplateDocerSaveRecord">
    <vt:lpwstr>eyJoZGlkIjoiZmU1ZTY4Y2I3MzFmNTlmMjdhNjViNjVmZTJlZDE3NGMiLCJ1c2VySWQiOiIzMDE3MjI4MzMifQ==</vt:lpwstr>
  </property>
</Properties>
</file>