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92770" w14:textId="6615005A" w:rsidR="006C202D" w:rsidRDefault="00DE0BF6">
      <w:pPr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3350371C" w14:textId="77777777" w:rsidR="006C202D" w:rsidRDefault="00DE0BF6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应聘人员面试须知</w:t>
      </w:r>
      <w:bookmarkStart w:id="0" w:name="OLE_LINK1"/>
    </w:p>
    <w:bookmarkEnd w:id="0"/>
    <w:p w14:paraId="6B2F543F" w14:textId="7FEFB0C6" w:rsidR="006C202D" w:rsidRDefault="00DE0BF6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应聘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人员于面试当天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携带有效期内的身份证原件（含临时身份证）、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盖有资格审查合格印章的报名登记表、笔试准考证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进入考点。请各应聘人员按照公告对应的面试类别（综合类、教育类）所规定的时间地点到达并进入面试考点参加面试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bookmarkStart w:id="1" w:name="OLE_LINK2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逾期未进入者视为自动放弃面试资格</w:t>
      </w:r>
      <w:bookmarkEnd w:id="1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  <w:r>
        <w:rPr>
          <w:rFonts w:eastAsia="仿宋_GB2312"/>
          <w:bCs/>
          <w:sz w:val="32"/>
          <w:szCs w:val="32"/>
        </w:rPr>
        <w:t>应聘人员着装</w:t>
      </w:r>
      <w:r>
        <w:rPr>
          <w:rFonts w:eastAsia="仿宋_GB2312" w:hint="eastAsia"/>
          <w:bCs/>
          <w:sz w:val="32"/>
          <w:szCs w:val="32"/>
        </w:rPr>
        <w:t>应</w:t>
      </w:r>
      <w:r>
        <w:rPr>
          <w:rFonts w:eastAsia="仿宋_GB2312"/>
          <w:bCs/>
          <w:sz w:val="32"/>
          <w:szCs w:val="32"/>
        </w:rPr>
        <w:t>得体、大方，严禁佩戴有明显标识的胸章、饰品</w:t>
      </w:r>
      <w:r>
        <w:rPr>
          <w:rFonts w:eastAsia="仿宋_GB2312" w:hint="eastAsia"/>
          <w:bCs/>
          <w:sz w:val="32"/>
          <w:szCs w:val="32"/>
        </w:rPr>
        <w:t>。</w:t>
      </w:r>
    </w:p>
    <w:p w14:paraId="635BE3D7" w14:textId="77777777" w:rsidR="006C202D" w:rsidRDefault="00DE0BF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应聘人员将通讯工具、平板、电子阅读器等带存储、通讯功能的电子产品封存上交，由工作人员统一保管。</w:t>
      </w:r>
    </w:p>
    <w:p w14:paraId="5B6C6BDA" w14:textId="060EC9FE" w:rsidR="006C202D" w:rsidRDefault="00DE0BF6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b/>
          <w:bCs/>
          <w:color w:val="0D0D0D"/>
          <w:sz w:val="32"/>
          <w:szCs w:val="32"/>
          <w:shd w:val="clear" w:color="auto" w:fill="FFFFFF"/>
        </w:rPr>
      </w:pPr>
      <w:r>
        <w:rPr>
          <w:rStyle w:val="a3"/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3.如设有2个及以上同类型考场的，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应聘人员需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进行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面试考场分组抽签，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由预分组的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考生代表抽签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确定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面试考场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随后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引导员带领本组考生到达相应面试考场的候考室。</w:t>
      </w:r>
      <w:r>
        <w:rPr>
          <w:rFonts w:ascii="仿宋_GB2312" w:eastAsia="仿宋_GB2312" w:hAnsi="仿宋_GB2312" w:cs="仿宋_GB2312" w:hint="eastAsia"/>
          <w:b/>
          <w:bCs/>
          <w:color w:val="0D0D0D"/>
          <w:sz w:val="32"/>
          <w:szCs w:val="32"/>
          <w:shd w:val="clear" w:color="auto" w:fill="FFFFFF"/>
        </w:rPr>
        <w:t>（注意：每组考生保持集合队伍不变）</w:t>
      </w:r>
      <w:bookmarkStart w:id="2" w:name="_GoBack"/>
      <w:bookmarkEnd w:id="2"/>
    </w:p>
    <w:p w14:paraId="66412560" w14:textId="77777777" w:rsidR="006C202D" w:rsidRDefault="00DE0BF6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  <w:r>
        <w:rPr>
          <w:rStyle w:val="a3"/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进入候考室后，应聘人员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抽签确定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进入面试考场的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顺序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不得损毁签条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，不得随意交换签条。面试前自觉在候考室候考，不得随意离开候考室。</w:t>
      </w:r>
    </w:p>
    <w:p w14:paraId="7EB92009" w14:textId="77777777" w:rsidR="006C202D" w:rsidRDefault="00DE0BF6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进入面试室只报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个人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抽签号，不得透露姓名、报考岗位、就读院校等信息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F2D7D81" w14:textId="77777777" w:rsidR="006C202D" w:rsidRDefault="00DE0BF6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综合类岗位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采用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结构化面试，时限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分钟、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个问题。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分钟时计时员提醒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还剩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分钟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分钟时提醒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面试时间到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应聘人员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立即终止答题并退至面试室外等候成绩。</w:t>
      </w:r>
    </w:p>
    <w:p w14:paraId="591C236D" w14:textId="77777777" w:rsidR="006C202D" w:rsidRDefault="00DE0BF6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lastRenderedPageBreak/>
        <w:t>教师类岗位采取讲微型课的形式，时限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分钟（备课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分钟）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分钟时计时员提醒“还剩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分钟”，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分钟时提醒“面试时间到”，应聘人员立即终止答题并退至面试室外等候成绩。</w:t>
      </w:r>
    </w:p>
    <w:p w14:paraId="661A76B7" w14:textId="77777777" w:rsidR="006C202D" w:rsidRDefault="00DE0BF6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听取成绩时，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应聘人员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在《个人面试成绩汇总表》、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抽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签条上签字确认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。听取成绩后应聘人员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按规定路线立即离开考点，严禁返回候考室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不得在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考点内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大声喧哗、谈论考试内容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</w:p>
    <w:p w14:paraId="6967946A" w14:textId="77777777" w:rsidR="006C202D" w:rsidRDefault="00DE0BF6">
      <w:pPr>
        <w:widowControl/>
        <w:numPr>
          <w:ilvl w:val="1"/>
          <w:numId w:val="0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  <w:bookmarkStart w:id="3" w:name="OLE_LINK3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  <w:t>面试结束后，应聘人员应自觉保守试题秘密，严禁利用网络社交平台发布面试试题、散布事业单位招聘方面的虚假信息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  <w:t>若应聘人员发布不实言论并引发重大舆情，将追究相关责任。</w:t>
      </w:r>
    </w:p>
    <w:p w14:paraId="3E70CBD4" w14:textId="77777777" w:rsidR="006C202D" w:rsidRDefault="00DE0BF6">
      <w:pPr>
        <w:widowControl/>
        <w:numPr>
          <w:ilvl w:val="1"/>
          <w:numId w:val="0"/>
        </w:numPr>
        <w:spacing w:line="580" w:lineRule="exact"/>
        <w:ind w:firstLineChars="200" w:firstLine="640"/>
        <w:rPr>
          <w:rFonts w:ascii="Segoe UI" w:eastAsia="Segoe UI" w:hAnsi="Segoe UI" w:cs="Segoe UI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应聘人员必须严格遵守考试纪律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对违反纪律者，将视情节轻重给予相应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处理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；对于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买卖（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提供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作弊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设备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买卖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试题与答案、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冒名顶替以及帮助他人作弊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等行为，将按照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有关法律法规依法严肃处理。</w:t>
      </w:r>
      <w:bookmarkEnd w:id="3"/>
    </w:p>
    <w:p w14:paraId="18588460" w14:textId="77777777" w:rsidR="006C202D" w:rsidRDefault="006C202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6C2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94FD7"/>
    <w:rsid w:val="000D2466"/>
    <w:rsid w:val="006C202D"/>
    <w:rsid w:val="00DE0BF6"/>
    <w:rsid w:val="03991DC7"/>
    <w:rsid w:val="040D6A96"/>
    <w:rsid w:val="05086B60"/>
    <w:rsid w:val="06594FD7"/>
    <w:rsid w:val="085C4F19"/>
    <w:rsid w:val="09830AC0"/>
    <w:rsid w:val="09A85C51"/>
    <w:rsid w:val="0D7A74CE"/>
    <w:rsid w:val="0DC30449"/>
    <w:rsid w:val="12492C39"/>
    <w:rsid w:val="12863E8D"/>
    <w:rsid w:val="160F72B3"/>
    <w:rsid w:val="170A0080"/>
    <w:rsid w:val="1A1C511D"/>
    <w:rsid w:val="1D6E70D6"/>
    <w:rsid w:val="1E8411D7"/>
    <w:rsid w:val="22E84AFC"/>
    <w:rsid w:val="23E8560F"/>
    <w:rsid w:val="240451ED"/>
    <w:rsid w:val="2574470D"/>
    <w:rsid w:val="25F807A6"/>
    <w:rsid w:val="284C29C3"/>
    <w:rsid w:val="28812455"/>
    <w:rsid w:val="2BD11F29"/>
    <w:rsid w:val="2BE82120"/>
    <w:rsid w:val="2DD41AF8"/>
    <w:rsid w:val="2E287695"/>
    <w:rsid w:val="2E8F74A9"/>
    <w:rsid w:val="2F694A8C"/>
    <w:rsid w:val="3387256B"/>
    <w:rsid w:val="367904EE"/>
    <w:rsid w:val="3AD742D9"/>
    <w:rsid w:val="3B5E2C18"/>
    <w:rsid w:val="3DDE768A"/>
    <w:rsid w:val="3DE93392"/>
    <w:rsid w:val="3FEA1B6E"/>
    <w:rsid w:val="414B6979"/>
    <w:rsid w:val="43AC4217"/>
    <w:rsid w:val="45736D51"/>
    <w:rsid w:val="47214171"/>
    <w:rsid w:val="476D359E"/>
    <w:rsid w:val="48256598"/>
    <w:rsid w:val="48934024"/>
    <w:rsid w:val="4BE57136"/>
    <w:rsid w:val="4EC634F5"/>
    <w:rsid w:val="513D41D6"/>
    <w:rsid w:val="534E1DCB"/>
    <w:rsid w:val="55B94FAC"/>
    <w:rsid w:val="57A51C8C"/>
    <w:rsid w:val="59986C2B"/>
    <w:rsid w:val="69461644"/>
    <w:rsid w:val="6E4635FF"/>
    <w:rsid w:val="7644655E"/>
    <w:rsid w:val="7A9E2160"/>
    <w:rsid w:val="7DA34457"/>
    <w:rsid w:val="7E1A3783"/>
    <w:rsid w:val="7E2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B4D02"/>
  <w15:docId w15:val="{4A13D748-C8E5-4A39-9A01-93C2338C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ichamcahl*か</dc:creator>
  <cp:lastModifiedBy>adm</cp:lastModifiedBy>
  <cp:revision>2</cp:revision>
  <cp:lastPrinted>2025-11-12T09:01:00Z</cp:lastPrinted>
  <dcterms:created xsi:type="dcterms:W3CDTF">2025-11-03T07:37:00Z</dcterms:created>
  <dcterms:modified xsi:type="dcterms:W3CDTF">2026-05-22T08:41:00Z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5C1D7DF7522C41BAB9C67D513405DDA3_13</vt:lpwstr>
  </property>
  <property fmtid="{D5CDD505-2E9C-101B-9397-08002B2CF9AE}" pid="4" name="KSOTemplateDocerSaveRecord">
    <vt:lpwstr>eyJoZGlkIjoiN2Y5YzZmNmU3MDI3MGI0MWI1ZmYwYTQzZjhlNmZmZjAiLCJ1c2VySWQiOiIzMjI5ODQxMTAifQ==</vt:lpwstr>
  </property>
</Properties>
</file>